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4C53C" w14:textId="77777777" w:rsidR="00236F06" w:rsidRPr="00495EFD" w:rsidRDefault="00236F06" w:rsidP="00CE24FC">
      <w:pPr>
        <w:rPr>
          <w:rFonts w:cs="Arial"/>
        </w:rPr>
      </w:pPr>
    </w:p>
    <w:p w14:paraId="018F8FCE" w14:textId="77777777" w:rsidR="00CE24FC" w:rsidRPr="00495EFD" w:rsidRDefault="00CE24FC" w:rsidP="00CE24FC">
      <w:pPr>
        <w:rPr>
          <w:rFonts w:cs="Arial"/>
          <w:b/>
          <w:u w:val="single"/>
        </w:rPr>
      </w:pPr>
    </w:p>
    <w:p w14:paraId="244F8303" w14:textId="77777777" w:rsidR="00236F06" w:rsidRPr="00495EFD" w:rsidRDefault="00236F06" w:rsidP="00236F06">
      <w:pPr>
        <w:jc w:val="center"/>
        <w:rPr>
          <w:rFonts w:cs="Arial"/>
          <w:b/>
          <w:sz w:val="28"/>
          <w:szCs w:val="28"/>
          <w:u w:val="single"/>
        </w:rPr>
      </w:pPr>
      <w:r w:rsidRPr="00495EFD">
        <w:rPr>
          <w:rFonts w:cs="Arial"/>
          <w:b/>
          <w:sz w:val="28"/>
          <w:szCs w:val="28"/>
          <w:u w:val="single"/>
        </w:rPr>
        <w:t>Solid Food Introduction</w:t>
      </w:r>
    </w:p>
    <w:p w14:paraId="1961D971" w14:textId="77777777" w:rsidR="00236F06" w:rsidRPr="00495EFD" w:rsidRDefault="00236F06" w:rsidP="00236F06">
      <w:pPr>
        <w:rPr>
          <w:rFonts w:cs="Arial"/>
          <w:b/>
          <w:u w:val="single"/>
        </w:rPr>
      </w:pPr>
    </w:p>
    <w:p w14:paraId="59DF853D" w14:textId="1EF235C4" w:rsidR="00236F06" w:rsidRPr="00495EFD" w:rsidRDefault="00236F06" w:rsidP="00236F06">
      <w:pPr>
        <w:rPr>
          <w:rFonts w:cs="Arial"/>
          <w:sz w:val="20"/>
        </w:rPr>
      </w:pPr>
      <w:r w:rsidRPr="00495EFD">
        <w:rPr>
          <w:rFonts w:cs="Arial"/>
          <w:b/>
        </w:rPr>
        <w:t>When should I start introducing my baby to solid foods?</w:t>
      </w:r>
      <w:r w:rsidRPr="00495EFD">
        <w:rPr>
          <w:rFonts w:cs="Arial"/>
          <w:b/>
          <w:sz w:val="28"/>
          <w:szCs w:val="28"/>
        </w:rPr>
        <w:br/>
      </w:r>
      <w:r w:rsidRPr="00495EFD">
        <w:rPr>
          <w:rFonts w:cs="Arial"/>
          <w:sz w:val="20"/>
        </w:rPr>
        <w:t xml:space="preserve">The American Academy of Pediatrics’ Committee on Nutrition advises that supplemental food not be introduced before six months. </w:t>
      </w:r>
      <w:r w:rsidR="00E92D43" w:rsidRPr="00495EFD">
        <w:rPr>
          <w:rFonts w:cs="Arial"/>
          <w:sz w:val="20"/>
        </w:rPr>
        <w:t xml:space="preserve">Most babies will be ready for solid foods between 6 and 8 months.  </w:t>
      </w:r>
    </w:p>
    <w:p w14:paraId="6F07500C" w14:textId="77777777" w:rsidR="00236F06" w:rsidRPr="00495EFD" w:rsidRDefault="00236F06" w:rsidP="00236F06">
      <w:pPr>
        <w:rPr>
          <w:rFonts w:cs="Arial"/>
          <w:sz w:val="20"/>
        </w:rPr>
      </w:pPr>
    </w:p>
    <w:p w14:paraId="60BE5E57" w14:textId="63A3E6A3" w:rsidR="00236F06" w:rsidRPr="00495EFD" w:rsidRDefault="00236F06" w:rsidP="00236F06">
      <w:pPr>
        <w:rPr>
          <w:rFonts w:cs="Arial"/>
          <w:b/>
        </w:rPr>
      </w:pPr>
      <w:r w:rsidRPr="00495EFD">
        <w:rPr>
          <w:rFonts w:cs="Arial"/>
          <w:b/>
        </w:rPr>
        <w:t>What are the signs that my baby may be ready for solid foods?</w:t>
      </w:r>
      <w:r w:rsidRPr="00495EFD">
        <w:rPr>
          <w:sz w:val="20"/>
          <w:u w:val="single"/>
        </w:rPr>
        <w:br/>
      </w:r>
      <w:r w:rsidRPr="00495EFD">
        <w:rPr>
          <w:sz w:val="20"/>
        </w:rPr>
        <w:t>Sits up without support</w:t>
      </w:r>
      <w:r w:rsidRPr="00495EFD">
        <w:rPr>
          <w:sz w:val="20"/>
        </w:rPr>
        <w:br/>
        <w:t>Turns head when full</w:t>
      </w:r>
      <w:r w:rsidRPr="00495EFD">
        <w:rPr>
          <w:sz w:val="20"/>
        </w:rPr>
        <w:br/>
        <w:t xml:space="preserve">Absence of the tongue-thrusting reflex </w:t>
      </w:r>
    </w:p>
    <w:p w14:paraId="02362971" w14:textId="77777777" w:rsidR="00236F06" w:rsidRPr="00495EFD" w:rsidRDefault="00236F06" w:rsidP="00236F06">
      <w:pPr>
        <w:rPr>
          <w:sz w:val="20"/>
        </w:rPr>
      </w:pPr>
      <w:r w:rsidRPr="00495EFD">
        <w:rPr>
          <w:sz w:val="20"/>
        </w:rPr>
        <w:t>Presence of a tooth</w:t>
      </w:r>
    </w:p>
    <w:p w14:paraId="72E094DC" w14:textId="77777777" w:rsidR="00236F06" w:rsidRPr="00495EFD" w:rsidRDefault="00236F06" w:rsidP="00236F06"/>
    <w:p w14:paraId="76D54688" w14:textId="7B8C7ECA" w:rsidR="00EB380A" w:rsidRPr="00495EFD" w:rsidRDefault="00236F06" w:rsidP="00EB380A">
      <w:pPr>
        <w:rPr>
          <w:sz w:val="20"/>
        </w:rPr>
      </w:pPr>
      <w:r w:rsidRPr="00495EFD">
        <w:rPr>
          <w:b/>
        </w:rPr>
        <w:t>How do I start?</w:t>
      </w:r>
      <w:r w:rsidRPr="00495EFD">
        <w:rPr>
          <w:b/>
          <w:sz w:val="28"/>
          <w:szCs w:val="28"/>
        </w:rPr>
        <w:br/>
      </w:r>
      <w:r w:rsidRPr="00495EFD">
        <w:rPr>
          <w:sz w:val="20"/>
        </w:rPr>
        <w:t>Start slowly</w:t>
      </w:r>
      <w:r w:rsidR="004F4512" w:rsidRPr="00495EFD">
        <w:rPr>
          <w:sz w:val="20"/>
        </w:rPr>
        <w:t xml:space="preserve">! Introduce a small amount of food on the tip of your finger or with a spoon to start.  In the beginning solid foods are meant more taste and play more than a means of consuming calories. Increase to approximately 1 tablespoon, or more if the baby is showing signs of continuing hunger.  </w:t>
      </w:r>
      <w:r w:rsidRPr="00495EFD">
        <w:rPr>
          <w:sz w:val="20"/>
        </w:rPr>
        <w:br/>
        <w:t xml:space="preserve">Introduce one new food at a time and wait 4 days before trying a new food.  This way you can watch for signs of allergic reactions and delayed food intolerances.  At 6-9 months start with hypoallergenic foods that are pureed and mashed. </w:t>
      </w:r>
      <w:r w:rsidR="00EB380A" w:rsidRPr="00495EFD">
        <w:rPr>
          <w:sz w:val="20"/>
        </w:rPr>
        <w:t xml:space="preserve">Allergies or intolerances typically occur with foods if they are introduced before a baby’s digestive system is mature, if a parent has an allergy, or with genetically modified foods. </w:t>
      </w:r>
    </w:p>
    <w:p w14:paraId="4E6D94C8" w14:textId="77777777" w:rsidR="00236F06" w:rsidRPr="00495EFD" w:rsidRDefault="00236F06" w:rsidP="00236F06">
      <w:pPr>
        <w:rPr>
          <w:sz w:val="20"/>
        </w:rPr>
      </w:pPr>
    </w:p>
    <w:p w14:paraId="5CF1AD92" w14:textId="77777777" w:rsidR="00D04FD0" w:rsidRPr="00495EFD" w:rsidRDefault="00236F06" w:rsidP="00D04FD0">
      <w:pPr>
        <w:rPr>
          <w:sz w:val="23"/>
        </w:rPr>
      </w:pPr>
      <w:r w:rsidRPr="00495EFD">
        <w:rPr>
          <w:b/>
        </w:rPr>
        <w:t>How will I know if my child has an allergy?</w:t>
      </w:r>
      <w:r w:rsidRPr="00495EFD">
        <w:rPr>
          <w:b/>
          <w:sz w:val="28"/>
          <w:szCs w:val="28"/>
        </w:rPr>
        <w:br/>
      </w:r>
      <w:r w:rsidRPr="00495EFD">
        <w:rPr>
          <w:sz w:val="20"/>
          <w:szCs w:val="20"/>
        </w:rPr>
        <w:t>In the week following the introduction it is important to look for signs of food reaction such as: skin or diaper rash, runny nose or watery eyes, hyperactivity or lethargy, dark circle under the eyes, gas, constipati</w:t>
      </w:r>
      <w:r w:rsidR="00D04FD0" w:rsidRPr="00495EFD">
        <w:rPr>
          <w:sz w:val="20"/>
          <w:szCs w:val="20"/>
        </w:rPr>
        <w:t>on, fatigue, fussiness, or sneezing.   If one of these symptoms occur, then go back to the foods that are safe (or milk alone) and wait until your child returns to normal.  You can retry the food again in a few weeks.  If your child still reacts we advise waiting 3-6 months before trying the food a third time.</w:t>
      </w:r>
      <w:r w:rsidR="00D04FD0" w:rsidRPr="00495EFD">
        <w:rPr>
          <w:sz w:val="23"/>
        </w:rPr>
        <w:t xml:space="preserve">  </w:t>
      </w:r>
    </w:p>
    <w:p w14:paraId="3E9CAFFA" w14:textId="77777777" w:rsidR="00236F06" w:rsidRPr="00495EFD" w:rsidRDefault="00236F06" w:rsidP="00236F06">
      <w:pPr>
        <w:rPr>
          <w:rFonts w:cs="Arial"/>
          <w:b/>
          <w:u w:val="single"/>
        </w:rPr>
      </w:pPr>
    </w:p>
    <w:p w14:paraId="1C17DFEA" w14:textId="77777777" w:rsidR="00D04FD0" w:rsidRPr="00495EFD" w:rsidRDefault="00D04FD0" w:rsidP="00236F06">
      <w:pPr>
        <w:rPr>
          <w:b/>
        </w:rPr>
      </w:pPr>
      <w:r w:rsidRPr="00495EFD">
        <w:rPr>
          <w:b/>
        </w:rPr>
        <w:t>When to see a physician:</w:t>
      </w:r>
    </w:p>
    <w:p w14:paraId="5AF5E288" w14:textId="77777777" w:rsidR="00D04FD0" w:rsidRPr="00495EFD" w:rsidRDefault="00D04FD0" w:rsidP="00236F06">
      <w:pPr>
        <w:rPr>
          <w:sz w:val="20"/>
          <w:szCs w:val="20"/>
        </w:rPr>
      </w:pPr>
      <w:r w:rsidRPr="00495EFD">
        <w:rPr>
          <w:sz w:val="20"/>
          <w:szCs w:val="20"/>
        </w:rPr>
        <w:t>Fever over 101° F, lethargy, severe diarrhea or constipation, severe diaper rash, thrush, extreme irritability, inconsolable crying or colic.</w:t>
      </w:r>
    </w:p>
    <w:p w14:paraId="26006309" w14:textId="77777777" w:rsidR="00D04FD0" w:rsidRPr="00495EFD" w:rsidRDefault="00D04FD0" w:rsidP="00236F06"/>
    <w:p w14:paraId="77E40BC2" w14:textId="77777777" w:rsidR="00D04FD0" w:rsidRPr="00495EFD" w:rsidRDefault="00D04FD0" w:rsidP="00236F06">
      <w:pPr>
        <w:rPr>
          <w:b/>
        </w:rPr>
      </w:pPr>
      <w:r w:rsidRPr="00495EFD">
        <w:rPr>
          <w:b/>
        </w:rPr>
        <w:t>Foods to avoid for babies:</w:t>
      </w:r>
    </w:p>
    <w:p w14:paraId="02A41A3A" w14:textId="78B45B43" w:rsidR="00D04FD0" w:rsidRPr="00495EFD" w:rsidRDefault="00D04FD0" w:rsidP="00D04FD0">
      <w:pPr>
        <w:rPr>
          <w:sz w:val="20"/>
          <w:szCs w:val="20"/>
        </w:rPr>
      </w:pPr>
      <w:r w:rsidRPr="00495EFD">
        <w:rPr>
          <w:sz w:val="20"/>
          <w:szCs w:val="20"/>
        </w:rPr>
        <w:t>Caffeine (including soda and chocolate), chemical additives (including artificial colors and flavors), raw honey, salt, sugar, and allergic foods (commonly wheat, dairy, citrus, corn, egg whites, peanuts, soy and tomatoes).</w:t>
      </w:r>
      <w:r w:rsidR="00C34962" w:rsidRPr="00495EFD">
        <w:rPr>
          <w:sz w:val="20"/>
          <w:szCs w:val="20"/>
        </w:rPr>
        <w:t xml:space="preserve"> </w:t>
      </w:r>
    </w:p>
    <w:p w14:paraId="66202D72" w14:textId="77777777" w:rsidR="00E92D43" w:rsidRPr="00495EFD" w:rsidRDefault="00E92D43" w:rsidP="00236F06">
      <w:pPr>
        <w:rPr>
          <w:b/>
        </w:rPr>
      </w:pPr>
    </w:p>
    <w:p w14:paraId="3BE3EBE6" w14:textId="77777777" w:rsidR="00D04FD0" w:rsidRPr="00495EFD" w:rsidRDefault="00D04FD0" w:rsidP="00D04FD0">
      <w:pPr>
        <w:rPr>
          <w:b/>
        </w:rPr>
      </w:pPr>
      <w:r w:rsidRPr="00495EFD">
        <w:rPr>
          <w:b/>
        </w:rPr>
        <w:t>Chokable foods:</w:t>
      </w:r>
    </w:p>
    <w:p w14:paraId="31DDBC15" w14:textId="77777777" w:rsidR="00D04FD0" w:rsidRPr="00495EFD" w:rsidRDefault="00D04FD0" w:rsidP="00236F06">
      <w:pPr>
        <w:rPr>
          <w:rFonts w:cs="Arial"/>
          <w:sz w:val="20"/>
          <w:szCs w:val="20"/>
        </w:rPr>
      </w:pPr>
      <w:r w:rsidRPr="00495EFD">
        <w:rPr>
          <w:rFonts w:cs="Arial"/>
          <w:sz w:val="20"/>
          <w:szCs w:val="20"/>
          <w:u w:val="single"/>
        </w:rPr>
        <w:t>NEVER</w:t>
      </w:r>
      <w:r w:rsidRPr="00495EFD">
        <w:rPr>
          <w:rFonts w:cs="Arial"/>
          <w:sz w:val="20"/>
          <w:szCs w:val="20"/>
        </w:rPr>
        <w:t xml:space="preserve"> give the following foods to a baby less than 1 year of age: </w:t>
      </w:r>
    </w:p>
    <w:p w14:paraId="22855031" w14:textId="25318B29" w:rsidR="00D04FD0" w:rsidRPr="00495EFD" w:rsidRDefault="00D04FD0" w:rsidP="00D04FD0">
      <w:pPr>
        <w:numPr>
          <w:ilvl w:val="1"/>
          <w:numId w:val="1"/>
        </w:numPr>
        <w:rPr>
          <w:b/>
          <w:bCs/>
          <w:sz w:val="20"/>
          <w:szCs w:val="20"/>
          <w:u w:val="single"/>
        </w:rPr>
      </w:pPr>
      <w:r w:rsidRPr="00495EFD">
        <w:rPr>
          <w:sz w:val="20"/>
          <w:szCs w:val="20"/>
        </w:rPr>
        <w:t>Apple chunks and slices, dry cereal, grapes, hard candy, hard cookies, hot</w:t>
      </w:r>
      <w:r w:rsidR="00E82257" w:rsidRPr="00495EFD">
        <w:rPr>
          <w:sz w:val="20"/>
          <w:szCs w:val="20"/>
        </w:rPr>
        <w:t xml:space="preserve"> dogs, tofu dogs, meat chunks, </w:t>
      </w:r>
      <w:r w:rsidRPr="00495EFD">
        <w:rPr>
          <w:sz w:val="20"/>
          <w:szCs w:val="20"/>
        </w:rPr>
        <w:t>peanut and nut butters that are not thinned, popcorn, potato chips, raw carrot slices or sticks, hard rice cakes, whole nuts and seeds, whole berries.</w:t>
      </w:r>
    </w:p>
    <w:p w14:paraId="6F62241E" w14:textId="77777777" w:rsidR="00D04FD0" w:rsidRDefault="00D04FD0" w:rsidP="00236F06">
      <w:pPr>
        <w:rPr>
          <w:rFonts w:ascii="Tahoma" w:hAnsi="Tahoma" w:cs="Arial"/>
          <w:sz w:val="20"/>
          <w:szCs w:val="20"/>
        </w:rPr>
      </w:pPr>
    </w:p>
    <w:p w14:paraId="3A1E2276" w14:textId="77777777" w:rsidR="00E82257" w:rsidRDefault="00E82257" w:rsidP="00C34962">
      <w:pPr>
        <w:jc w:val="center"/>
        <w:rPr>
          <w:b/>
          <w:bCs/>
          <w:i/>
          <w:iCs/>
          <w:sz w:val="22"/>
          <w:szCs w:val="22"/>
        </w:rPr>
      </w:pPr>
    </w:p>
    <w:p w14:paraId="311CCBEE" w14:textId="77777777" w:rsidR="00E82257" w:rsidRDefault="00E82257" w:rsidP="00C34962">
      <w:pPr>
        <w:jc w:val="center"/>
        <w:rPr>
          <w:b/>
          <w:bCs/>
          <w:i/>
          <w:iCs/>
          <w:sz w:val="22"/>
          <w:szCs w:val="22"/>
        </w:rPr>
      </w:pPr>
    </w:p>
    <w:p w14:paraId="44919981" w14:textId="77777777" w:rsidR="00495EFD" w:rsidRDefault="00495EFD" w:rsidP="00C34962">
      <w:pPr>
        <w:jc w:val="center"/>
        <w:rPr>
          <w:b/>
          <w:bCs/>
          <w:i/>
          <w:iCs/>
          <w:sz w:val="22"/>
          <w:szCs w:val="22"/>
        </w:rPr>
      </w:pPr>
    </w:p>
    <w:p w14:paraId="20BACB59" w14:textId="77777777" w:rsidR="00495EFD" w:rsidRDefault="00495EFD" w:rsidP="00C34962">
      <w:pPr>
        <w:jc w:val="center"/>
        <w:rPr>
          <w:b/>
          <w:bCs/>
          <w:i/>
          <w:iCs/>
          <w:sz w:val="22"/>
          <w:szCs w:val="22"/>
        </w:rPr>
      </w:pPr>
    </w:p>
    <w:p w14:paraId="43DDD473" w14:textId="77777777" w:rsidR="00495EFD" w:rsidRDefault="00495EFD" w:rsidP="00C34962">
      <w:pPr>
        <w:jc w:val="center"/>
        <w:rPr>
          <w:b/>
          <w:bCs/>
          <w:i/>
          <w:iCs/>
          <w:sz w:val="22"/>
          <w:szCs w:val="22"/>
        </w:rPr>
      </w:pPr>
    </w:p>
    <w:p w14:paraId="77E935D5" w14:textId="6311FB2D" w:rsidR="00C34962" w:rsidRPr="00C563E6" w:rsidRDefault="00495EFD" w:rsidP="00C34962">
      <w:pPr>
        <w:jc w:val="center"/>
        <w:rPr>
          <w:b/>
          <w:bCs/>
          <w:i/>
          <w:iCs/>
          <w:sz w:val="22"/>
          <w:szCs w:val="22"/>
        </w:rPr>
      </w:pPr>
      <w:r>
        <w:rPr>
          <w:b/>
          <w:bCs/>
          <w:i/>
          <w:iCs/>
          <w:sz w:val="22"/>
          <w:szCs w:val="22"/>
        </w:rPr>
        <w:t xml:space="preserve">* Highly </w:t>
      </w:r>
      <w:r w:rsidR="00C34962" w:rsidRPr="00C563E6">
        <w:rPr>
          <w:b/>
          <w:bCs/>
          <w:i/>
          <w:iCs/>
          <w:sz w:val="22"/>
          <w:szCs w:val="22"/>
        </w:rPr>
        <w:t xml:space="preserve">allergenic foods- watch closely for reactions, if any are noted, then stop </w:t>
      </w:r>
    </w:p>
    <w:p w14:paraId="48C31CB2" w14:textId="77777777" w:rsidR="00C34962" w:rsidRPr="004D5A6D" w:rsidRDefault="00C34962" w:rsidP="00C34962">
      <w:pPr>
        <w:jc w:val="center"/>
        <w:rPr>
          <w:b/>
          <w:bCs/>
          <w:sz w:val="22"/>
          <w:szCs w:val="22"/>
        </w:rPr>
      </w:pPr>
      <w:r w:rsidRPr="00C563E6">
        <w:rPr>
          <w:b/>
          <w:bCs/>
          <w:i/>
          <w:iCs/>
          <w:sz w:val="22"/>
          <w:szCs w:val="22"/>
        </w:rPr>
        <w:t>that food and wait another 1-3 months to try again</w:t>
      </w:r>
      <w:r>
        <w:rPr>
          <w:b/>
          <w:bCs/>
          <w:sz w:val="22"/>
          <w:szCs w:val="22"/>
        </w:rPr>
        <w:t>.</w:t>
      </w:r>
    </w:p>
    <w:p w14:paraId="0030BD4C" w14:textId="77777777" w:rsidR="00C34962" w:rsidRDefault="00C34962" w:rsidP="00C34962">
      <w:pPr>
        <w:rPr>
          <w:sz w:val="22"/>
          <w:szCs w:val="22"/>
        </w:rPr>
      </w:pPr>
    </w:p>
    <w:p w14:paraId="2AB4816B" w14:textId="24806BD4" w:rsidR="00C34962" w:rsidRDefault="00C34962" w:rsidP="00C34962">
      <w:pPr>
        <w:rPr>
          <w:b/>
          <w:bCs/>
          <w:u w:val="single"/>
        </w:rPr>
      </w:pPr>
      <w:r>
        <w:rPr>
          <w:b/>
          <w:bCs/>
          <w:u w:val="single"/>
        </w:rPr>
        <w:t>6 Months</w:t>
      </w:r>
      <w:r w:rsidR="007256BC">
        <w:rPr>
          <w:b/>
          <w:bCs/>
          <w:u w:val="single"/>
        </w:rPr>
        <w:t xml:space="preserve"> of age- mashed or pureed foods</w:t>
      </w:r>
    </w:p>
    <w:p w14:paraId="00F12911" w14:textId="77777777" w:rsidR="00C34962" w:rsidRDefault="00C34962" w:rsidP="00C34962">
      <w:r>
        <w:t>applesauce</w:t>
      </w:r>
      <w:r>
        <w:tab/>
      </w:r>
      <w:r>
        <w:tab/>
        <w:t>carrots</w:t>
      </w:r>
      <w:r>
        <w:tab/>
      </w:r>
      <w:r>
        <w:tab/>
        <w:t xml:space="preserve">pear </w:t>
      </w:r>
      <w:r>
        <w:tab/>
      </w:r>
      <w:r>
        <w:tab/>
      </w:r>
      <w:r>
        <w:tab/>
      </w:r>
    </w:p>
    <w:p w14:paraId="4528FD52" w14:textId="4764AE75" w:rsidR="00C34962" w:rsidRDefault="00C34962" w:rsidP="00C34962">
      <w:r>
        <w:t>sweet potato</w:t>
      </w:r>
      <w:r>
        <w:tab/>
      </w:r>
      <w:r>
        <w:tab/>
        <w:t>elk/venison</w:t>
      </w:r>
      <w:r>
        <w:tab/>
      </w:r>
      <w:r>
        <w:tab/>
        <w:t>poultry (chicken &amp; turkey)</w:t>
      </w:r>
    </w:p>
    <w:p w14:paraId="508AFFF7" w14:textId="77777777" w:rsidR="00C34962" w:rsidRDefault="00C34962" w:rsidP="00C34962">
      <w:r>
        <w:t>peach</w:t>
      </w:r>
      <w:r>
        <w:tab/>
      </w:r>
      <w:r>
        <w:tab/>
      </w:r>
      <w:r>
        <w:tab/>
        <w:t>yams</w:t>
      </w:r>
      <w:r>
        <w:tab/>
      </w:r>
      <w:r>
        <w:tab/>
      </w:r>
      <w:r>
        <w:tab/>
        <w:t>quinoa</w:t>
      </w:r>
    </w:p>
    <w:p w14:paraId="7F8A8403" w14:textId="77777777" w:rsidR="00C34962" w:rsidRDefault="00C34962" w:rsidP="00C34962">
      <w:r>
        <w:t>nectarine</w:t>
      </w:r>
      <w:r>
        <w:tab/>
      </w:r>
      <w:r>
        <w:tab/>
        <w:t>beets</w:t>
      </w:r>
      <w:r>
        <w:tab/>
      </w:r>
      <w:r>
        <w:tab/>
      </w:r>
      <w:r>
        <w:tab/>
        <w:t>millet</w:t>
      </w:r>
    </w:p>
    <w:p w14:paraId="7FF76CC2" w14:textId="77777777" w:rsidR="00C34962" w:rsidRDefault="00C34962" w:rsidP="00C34962">
      <w:r>
        <w:t xml:space="preserve">plum   </w:t>
      </w:r>
      <w:r>
        <w:tab/>
      </w:r>
      <w:r>
        <w:tab/>
      </w:r>
      <w:r>
        <w:tab/>
        <w:t>peas</w:t>
      </w:r>
      <w:r>
        <w:tab/>
      </w:r>
      <w:r>
        <w:tab/>
      </w:r>
      <w:r>
        <w:tab/>
        <w:t>flax oil</w:t>
      </w:r>
    </w:p>
    <w:p w14:paraId="5214507A" w14:textId="77777777" w:rsidR="00C34962" w:rsidRDefault="00C34962" w:rsidP="00C34962">
      <w:r>
        <w:t>avocado</w:t>
      </w:r>
      <w:r>
        <w:tab/>
      </w:r>
      <w:r>
        <w:tab/>
        <w:t>zucchini</w:t>
      </w:r>
      <w:r>
        <w:tab/>
      </w:r>
      <w:r>
        <w:tab/>
        <w:t>safflower oil</w:t>
      </w:r>
      <w:r>
        <w:tab/>
      </w:r>
    </w:p>
    <w:p w14:paraId="706037DA" w14:textId="77777777" w:rsidR="00C34962" w:rsidRDefault="00C34962" w:rsidP="00C34962">
      <w:r>
        <w:t xml:space="preserve">banana  </w:t>
      </w:r>
      <w:r>
        <w:tab/>
      </w:r>
      <w:r>
        <w:tab/>
        <w:t>parsnips</w:t>
      </w:r>
      <w:r>
        <w:tab/>
      </w:r>
      <w:r>
        <w:tab/>
        <w:t>sunflower oil</w:t>
      </w:r>
    </w:p>
    <w:p w14:paraId="364B96BD" w14:textId="2256F6C7" w:rsidR="00C34962" w:rsidRDefault="007256BC" w:rsidP="00C34962">
      <w:r>
        <w:t>winter squash (</w:t>
      </w:r>
      <w:bookmarkStart w:id="0" w:name="_GoBack"/>
      <w:bookmarkEnd w:id="0"/>
      <w:r w:rsidR="00C34962">
        <w:t>acorn, butternut, delicate, sugar pie pumkin, etc.)</w:t>
      </w:r>
    </w:p>
    <w:p w14:paraId="0CE2A3E9" w14:textId="77777777" w:rsidR="00C34962" w:rsidRDefault="00C34962" w:rsidP="00C34962"/>
    <w:p w14:paraId="18F88500" w14:textId="65AD179C" w:rsidR="00C34962" w:rsidRDefault="00C34962" w:rsidP="00C34962">
      <w:pPr>
        <w:rPr>
          <w:b/>
          <w:bCs/>
          <w:u w:val="single"/>
        </w:rPr>
      </w:pPr>
      <w:r>
        <w:rPr>
          <w:b/>
          <w:bCs/>
          <w:u w:val="single"/>
        </w:rPr>
        <w:t>9 Months of age-mashe</w:t>
      </w:r>
      <w:r w:rsidR="007256BC">
        <w:rPr>
          <w:b/>
          <w:bCs/>
          <w:u w:val="single"/>
        </w:rPr>
        <w:t>d, pureed or small finger foods</w:t>
      </w:r>
    </w:p>
    <w:p w14:paraId="7C85993D" w14:textId="77777777" w:rsidR="00C34962" w:rsidRDefault="00C34962" w:rsidP="00C34962">
      <w:pPr>
        <w:rPr>
          <w:b/>
          <w:bCs/>
        </w:rPr>
      </w:pPr>
      <w:r>
        <w:t>frozen berries (cut in half)</w:t>
      </w:r>
      <w:r>
        <w:tab/>
      </w:r>
      <w:r>
        <w:tab/>
        <w:t>*</w:t>
      </w:r>
      <w:r>
        <w:rPr>
          <w:b/>
          <w:bCs/>
        </w:rPr>
        <w:t>oatmeal</w:t>
      </w:r>
      <w:r>
        <w:rPr>
          <w:b/>
          <w:bCs/>
        </w:rPr>
        <w:tab/>
      </w:r>
      <w:r>
        <w:rPr>
          <w:b/>
          <w:bCs/>
        </w:rPr>
        <w:tab/>
      </w:r>
      <w:r>
        <w:rPr>
          <w:b/>
          <w:bCs/>
        </w:rPr>
        <w:tab/>
      </w:r>
    </w:p>
    <w:p w14:paraId="1112FE56" w14:textId="789BF94C" w:rsidR="00C34962" w:rsidRPr="004D5A6D" w:rsidRDefault="00C34962" w:rsidP="00C34962">
      <w:r>
        <w:t xml:space="preserve">* </w:t>
      </w:r>
      <w:r>
        <w:rPr>
          <w:b/>
          <w:bCs/>
        </w:rPr>
        <w:t>potato</w:t>
      </w:r>
      <w:r>
        <w:t xml:space="preserve"> </w:t>
      </w:r>
      <w:r>
        <w:tab/>
      </w:r>
      <w:r>
        <w:tab/>
      </w:r>
      <w:r>
        <w:tab/>
      </w:r>
      <w:r>
        <w:tab/>
        <w:t>bean dips -  hummus, baba ghanouj, etc.</w:t>
      </w:r>
    </w:p>
    <w:p w14:paraId="330269EE" w14:textId="77777777" w:rsidR="00C34962" w:rsidRDefault="00C34962" w:rsidP="00C34962">
      <w:pPr>
        <w:rPr>
          <w:b/>
          <w:bCs/>
        </w:rPr>
      </w:pPr>
      <w:r>
        <w:t>grapes (cut in half)</w:t>
      </w:r>
      <w:r>
        <w:tab/>
      </w:r>
      <w:r>
        <w:tab/>
      </w:r>
      <w:r>
        <w:tab/>
        <w:t>*</w:t>
      </w:r>
      <w:r>
        <w:rPr>
          <w:b/>
          <w:bCs/>
        </w:rPr>
        <w:t>corn</w:t>
      </w:r>
      <w:r>
        <w:rPr>
          <w:b/>
          <w:bCs/>
        </w:rPr>
        <w:tab/>
      </w:r>
      <w:r>
        <w:rPr>
          <w:b/>
          <w:bCs/>
        </w:rPr>
        <w:tab/>
      </w:r>
      <w:r>
        <w:rPr>
          <w:b/>
          <w:bCs/>
        </w:rPr>
        <w:tab/>
      </w:r>
      <w:r>
        <w:rPr>
          <w:b/>
          <w:bCs/>
        </w:rPr>
        <w:tab/>
      </w:r>
    </w:p>
    <w:p w14:paraId="12B7DF69" w14:textId="2D3E5943" w:rsidR="00C34962" w:rsidRPr="004D5A6D" w:rsidRDefault="00C34962" w:rsidP="00C34962">
      <w:r>
        <w:rPr>
          <w:bCs/>
        </w:rPr>
        <w:t>melon</w:t>
      </w:r>
      <w:r>
        <w:rPr>
          <w:bCs/>
        </w:rPr>
        <w:tab/>
      </w:r>
      <w:r>
        <w:rPr>
          <w:bCs/>
        </w:rPr>
        <w:tab/>
      </w:r>
      <w:r>
        <w:rPr>
          <w:bCs/>
        </w:rPr>
        <w:tab/>
      </w:r>
      <w:r>
        <w:rPr>
          <w:bCs/>
        </w:rPr>
        <w:tab/>
      </w:r>
      <w:r>
        <w:rPr>
          <w:bCs/>
        </w:rPr>
        <w:tab/>
      </w:r>
      <w:r>
        <w:t>sunflower  &amp; pumpkin seed butter (thinned)</w:t>
      </w:r>
    </w:p>
    <w:p w14:paraId="5463100A" w14:textId="5DF3338C" w:rsidR="00C34962" w:rsidRDefault="00C34962" w:rsidP="00C34962">
      <w:r>
        <w:t>broccoli</w:t>
      </w:r>
      <w:r>
        <w:tab/>
      </w:r>
      <w:r>
        <w:tab/>
      </w:r>
      <w:r>
        <w:tab/>
      </w:r>
      <w:r>
        <w:tab/>
        <w:t>soaked raisons (cut small)</w:t>
      </w:r>
      <w:r>
        <w:tab/>
      </w:r>
      <w:r>
        <w:tab/>
      </w:r>
      <w:r>
        <w:br/>
        <w:t>eggplant</w:t>
      </w:r>
      <w:r>
        <w:tab/>
      </w:r>
      <w:r>
        <w:tab/>
      </w:r>
      <w:r>
        <w:tab/>
      </w:r>
      <w:r>
        <w:tab/>
        <w:t>maple syrup</w:t>
      </w:r>
    </w:p>
    <w:p w14:paraId="776B439E" w14:textId="77777777" w:rsidR="00C34962" w:rsidRDefault="00C34962" w:rsidP="00C34962">
      <w:r>
        <w:t>cauliflower</w:t>
      </w:r>
      <w:r>
        <w:tab/>
      </w:r>
      <w:r>
        <w:tab/>
      </w:r>
      <w:r>
        <w:tab/>
      </w:r>
      <w:r>
        <w:tab/>
        <w:t>amasake</w:t>
      </w:r>
    </w:p>
    <w:p w14:paraId="690E0B7E" w14:textId="77777777" w:rsidR="00C34962" w:rsidRDefault="00C34962" w:rsidP="00C34962">
      <w:r>
        <w:t xml:space="preserve">chard </w:t>
      </w:r>
      <w:r>
        <w:tab/>
      </w:r>
      <w:r>
        <w:tab/>
      </w:r>
      <w:r>
        <w:tab/>
      </w:r>
      <w:r>
        <w:tab/>
      </w:r>
      <w:r>
        <w:tab/>
        <w:t>black strap molasses</w:t>
      </w:r>
    </w:p>
    <w:p w14:paraId="5ADBCDCB" w14:textId="77777777" w:rsidR="00C34962" w:rsidRDefault="00C34962" w:rsidP="00C34962">
      <w:r>
        <w:t>kale &amp; other greens</w:t>
      </w:r>
      <w:r>
        <w:tab/>
      </w:r>
      <w:r>
        <w:tab/>
      </w:r>
      <w:r>
        <w:tab/>
        <w:t>goat’s milk yoghurt &amp; cheese</w:t>
      </w:r>
    </w:p>
    <w:p w14:paraId="3D72C99A" w14:textId="77777777" w:rsidR="00C34962" w:rsidRDefault="00C34962" w:rsidP="00C34962">
      <w:r>
        <w:t>bok choy</w:t>
      </w:r>
      <w:r>
        <w:tab/>
      </w:r>
      <w:r>
        <w:tab/>
      </w:r>
      <w:r>
        <w:tab/>
      </w:r>
      <w:r>
        <w:tab/>
        <w:t xml:space="preserve">lamb </w:t>
      </w:r>
    </w:p>
    <w:p w14:paraId="77ACDF26" w14:textId="77777777" w:rsidR="00C34962" w:rsidRDefault="00C34962" w:rsidP="00C34962">
      <w:r>
        <w:t>asparagus</w:t>
      </w:r>
      <w:r>
        <w:tab/>
      </w:r>
      <w:r>
        <w:tab/>
      </w:r>
      <w:r>
        <w:tab/>
      </w:r>
      <w:r>
        <w:tab/>
        <w:t>pork</w:t>
      </w:r>
    </w:p>
    <w:p w14:paraId="3DF9BC93" w14:textId="2F9CEC09" w:rsidR="00C34962" w:rsidRDefault="00C34962" w:rsidP="00C34962">
      <w:r>
        <w:t>celery</w:t>
      </w:r>
      <w:r>
        <w:tab/>
      </w:r>
      <w:r>
        <w:tab/>
      </w:r>
      <w:r>
        <w:tab/>
      </w:r>
      <w:r>
        <w:tab/>
      </w:r>
      <w:r>
        <w:tab/>
        <w:t>cucumbers</w:t>
      </w:r>
      <w:r>
        <w:tab/>
      </w:r>
      <w:r>
        <w:br/>
        <w:t xml:space="preserve">beans-black, garbonzo, white, black-eyed peas, navy, kidney, pinto </w:t>
      </w:r>
    </w:p>
    <w:p w14:paraId="71CBEC66" w14:textId="734F6F39" w:rsidR="00C34962" w:rsidRDefault="00C34962" w:rsidP="00C34962">
      <w:r>
        <w:t>&amp; lentils (use cold water rinse and cook well)</w:t>
      </w:r>
      <w:r w:rsidR="00CE24FC">
        <w:br/>
      </w:r>
    </w:p>
    <w:p w14:paraId="1FB9DBAD" w14:textId="6D19405D" w:rsidR="00C34962" w:rsidRPr="00686145" w:rsidRDefault="00C34962" w:rsidP="00C34962">
      <w:pPr>
        <w:rPr>
          <w:b/>
          <w:bCs/>
          <w:u w:val="single"/>
        </w:rPr>
      </w:pPr>
      <w:r>
        <w:rPr>
          <w:b/>
          <w:bCs/>
          <w:u w:val="single"/>
        </w:rPr>
        <w:t>12 Months of age- mashed or cut into small pieces for finger food</w:t>
      </w:r>
    </w:p>
    <w:p w14:paraId="382D4547" w14:textId="4D58AE88" w:rsidR="00C34962" w:rsidRDefault="00C34962" w:rsidP="00C34962">
      <w:r>
        <w:t>strawberries</w:t>
      </w:r>
      <w:r>
        <w:tab/>
      </w:r>
      <w:r>
        <w:tab/>
      </w:r>
      <w:r>
        <w:tab/>
      </w:r>
      <w:r>
        <w:tab/>
      </w:r>
      <w:r w:rsidR="00E82257">
        <w:t>beef</w:t>
      </w:r>
      <w:r>
        <w:tab/>
      </w:r>
    </w:p>
    <w:p w14:paraId="71C32E01" w14:textId="048578C9" w:rsidR="00C34962" w:rsidRDefault="00DC3F9D" w:rsidP="00C34962">
      <w:r>
        <w:t>dates</w:t>
      </w:r>
      <w:r>
        <w:tab/>
      </w:r>
      <w:r>
        <w:tab/>
      </w:r>
      <w:r>
        <w:tab/>
      </w:r>
      <w:r>
        <w:tab/>
      </w:r>
      <w:r>
        <w:tab/>
        <w:t>mushrooms</w:t>
      </w:r>
      <w:r w:rsidR="00C34962">
        <w:tab/>
      </w:r>
      <w:r w:rsidR="00C34962">
        <w:tab/>
      </w:r>
    </w:p>
    <w:p w14:paraId="67C8CBA1" w14:textId="7CF956D7" w:rsidR="00C34962" w:rsidRPr="008653B9" w:rsidRDefault="00C34962" w:rsidP="00C34962">
      <w:r>
        <w:rPr>
          <w:b/>
          <w:bCs/>
        </w:rPr>
        <w:t>*orange &amp; other citrus</w:t>
      </w:r>
      <w:r>
        <w:rPr>
          <w:b/>
          <w:bCs/>
        </w:rPr>
        <w:tab/>
      </w:r>
      <w:r>
        <w:rPr>
          <w:b/>
          <w:bCs/>
        </w:rPr>
        <w:tab/>
      </w:r>
      <w:r w:rsidR="00DC3F9D">
        <w:rPr>
          <w:bCs/>
        </w:rPr>
        <w:t xml:space="preserve">cashew or </w:t>
      </w:r>
      <w:r>
        <w:t>macadamia butter (thinned)</w:t>
      </w:r>
    </w:p>
    <w:p w14:paraId="1D38D5A7" w14:textId="77777777" w:rsidR="00C34962" w:rsidRPr="008653B9" w:rsidRDefault="00C34962" w:rsidP="00C34962">
      <w:r>
        <w:rPr>
          <w:b/>
          <w:bCs/>
        </w:rPr>
        <w:t>*tomato</w:t>
      </w:r>
      <w:r>
        <w:rPr>
          <w:b/>
          <w:bCs/>
        </w:rPr>
        <w:tab/>
      </w:r>
      <w:r>
        <w:rPr>
          <w:b/>
          <w:bCs/>
        </w:rPr>
        <w:tab/>
      </w:r>
      <w:r>
        <w:rPr>
          <w:b/>
          <w:bCs/>
        </w:rPr>
        <w:tab/>
      </w:r>
      <w:r>
        <w:rPr>
          <w:b/>
          <w:bCs/>
        </w:rPr>
        <w:tab/>
      </w:r>
      <w:r>
        <w:t>almond butter (thinned)</w:t>
      </w:r>
    </w:p>
    <w:p w14:paraId="28692C4E" w14:textId="0ADC40C7" w:rsidR="00C34962" w:rsidRPr="008653B9" w:rsidRDefault="00C34962" w:rsidP="00C34962">
      <w:r>
        <w:rPr>
          <w:b/>
          <w:bCs/>
        </w:rPr>
        <w:t>*pepper</w:t>
      </w:r>
      <w:r>
        <w:rPr>
          <w:b/>
          <w:bCs/>
        </w:rPr>
        <w:tab/>
      </w:r>
      <w:r>
        <w:rPr>
          <w:b/>
          <w:bCs/>
        </w:rPr>
        <w:tab/>
      </w:r>
      <w:r>
        <w:rPr>
          <w:b/>
          <w:bCs/>
        </w:rPr>
        <w:tab/>
      </w:r>
      <w:r>
        <w:rPr>
          <w:b/>
          <w:bCs/>
        </w:rPr>
        <w:tab/>
      </w:r>
      <w:r w:rsidR="00E82257">
        <w:rPr>
          <w:b/>
        </w:rPr>
        <w:t>*cow’s milk and cheeses</w:t>
      </w:r>
    </w:p>
    <w:p w14:paraId="65D56E7F" w14:textId="77777777" w:rsidR="00C34962" w:rsidRPr="008653B9" w:rsidRDefault="00C34962" w:rsidP="00C34962">
      <w:r>
        <w:rPr>
          <w:b/>
          <w:bCs/>
        </w:rPr>
        <w:t>*eggs</w:t>
      </w:r>
      <w:r>
        <w:rPr>
          <w:b/>
          <w:bCs/>
        </w:rPr>
        <w:tab/>
      </w:r>
      <w:r>
        <w:rPr>
          <w:b/>
          <w:bCs/>
        </w:rPr>
        <w:tab/>
      </w:r>
      <w:r>
        <w:rPr>
          <w:b/>
          <w:bCs/>
        </w:rPr>
        <w:tab/>
      </w:r>
      <w:r>
        <w:rPr>
          <w:b/>
          <w:bCs/>
        </w:rPr>
        <w:tab/>
      </w:r>
      <w:r>
        <w:rPr>
          <w:b/>
          <w:bCs/>
        </w:rPr>
        <w:tab/>
      </w:r>
      <w:r>
        <w:t>artichokes</w:t>
      </w:r>
    </w:p>
    <w:p w14:paraId="12391BD6" w14:textId="7A419A99" w:rsidR="00C34962" w:rsidRPr="00DC3F9D" w:rsidRDefault="00C34962" w:rsidP="00C34962">
      <w:r>
        <w:rPr>
          <w:b/>
          <w:bCs/>
        </w:rPr>
        <w:t>*peanut butter (thinned)</w:t>
      </w:r>
      <w:r>
        <w:rPr>
          <w:b/>
          <w:bCs/>
        </w:rPr>
        <w:tab/>
      </w:r>
      <w:r>
        <w:rPr>
          <w:b/>
          <w:bCs/>
        </w:rPr>
        <w:tab/>
      </w:r>
      <w:r>
        <w:t>honey</w:t>
      </w:r>
      <w:r>
        <w:rPr>
          <w:b/>
        </w:rPr>
        <w:tab/>
      </w:r>
      <w:r>
        <w:rPr>
          <w:b/>
        </w:rPr>
        <w:tab/>
      </w:r>
      <w:r>
        <w:rPr>
          <w:b/>
        </w:rPr>
        <w:tab/>
      </w:r>
    </w:p>
    <w:p w14:paraId="3E7581D5" w14:textId="1B07DCE5" w:rsidR="00C34962" w:rsidRDefault="00C34962" w:rsidP="00C34962">
      <w:r>
        <w:t>barley</w:t>
      </w:r>
      <w:r w:rsidR="00DC3F9D">
        <w:t>, rye</w:t>
      </w:r>
      <w:r>
        <w:tab/>
      </w:r>
      <w:r w:rsidR="00DC3F9D">
        <w:tab/>
      </w:r>
      <w:r w:rsidR="00DC3F9D">
        <w:tab/>
      </w:r>
      <w:r w:rsidR="00DC3F9D">
        <w:tab/>
      </w:r>
      <w:r w:rsidR="00DC3F9D">
        <w:t>good quality dry cereals (eg. Oatios)</w:t>
      </w:r>
      <w:r w:rsidR="00DC3F9D">
        <w:tab/>
      </w:r>
      <w:r w:rsidR="00DC3F9D">
        <w:tab/>
      </w:r>
    </w:p>
    <w:p w14:paraId="3D029E66" w14:textId="77777777" w:rsidR="00C34962" w:rsidRDefault="00C34962" w:rsidP="00C34962">
      <w:pPr>
        <w:rPr>
          <w:b/>
          <w:bCs/>
        </w:rPr>
      </w:pPr>
      <w:r>
        <w:rPr>
          <w:b/>
          <w:bCs/>
        </w:rPr>
        <w:t>*wheat-includes wheat &amp;white flour, most breads, semolina pasta, couscous</w:t>
      </w:r>
    </w:p>
    <w:p w14:paraId="2883769D" w14:textId="77777777" w:rsidR="00C34962" w:rsidRDefault="00C34962" w:rsidP="00C34962">
      <w:pPr>
        <w:rPr>
          <w:b/>
          <w:bCs/>
        </w:rPr>
      </w:pPr>
      <w:r>
        <w:t>*</w:t>
      </w:r>
      <w:r>
        <w:rPr>
          <w:b/>
          <w:bCs/>
        </w:rPr>
        <w:t>soy-includes soy milk, tofu, tempah, miso, “meat alternative products”</w:t>
      </w:r>
    </w:p>
    <w:p w14:paraId="7C8E3DE3" w14:textId="539B5745" w:rsidR="00C34962" w:rsidRPr="00495EFD" w:rsidRDefault="00C34962" w:rsidP="00236F06">
      <w:r>
        <w:t>fish(no bones) – salmon</w:t>
      </w:r>
      <w:r w:rsidR="007256BC">
        <w:t xml:space="preserve">, halibut, mackerel, cod, tuna - </w:t>
      </w:r>
      <w:r>
        <w:t>but limit canned tuna to 1-2 servings per week due to high mercury levels)</w:t>
      </w:r>
    </w:p>
    <w:sectPr w:rsidR="00C34962" w:rsidRPr="00495EFD" w:rsidSect="00F2000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C30C4" w14:textId="77777777" w:rsidR="00CE24FC" w:rsidRDefault="00CE24FC" w:rsidP="00236F06">
      <w:r>
        <w:separator/>
      </w:r>
    </w:p>
  </w:endnote>
  <w:endnote w:type="continuationSeparator" w:id="0">
    <w:p w14:paraId="4D67720C" w14:textId="77777777" w:rsidR="00CE24FC" w:rsidRDefault="00CE24FC" w:rsidP="0023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07535" w14:textId="77777777" w:rsidR="00CE24FC" w:rsidRDefault="00CE24FC" w:rsidP="00236F06">
      <w:r>
        <w:separator/>
      </w:r>
    </w:p>
  </w:footnote>
  <w:footnote w:type="continuationSeparator" w:id="0">
    <w:p w14:paraId="7D1933E9" w14:textId="77777777" w:rsidR="00CE24FC" w:rsidRDefault="00CE24FC" w:rsidP="00236F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5E5D0" w14:textId="77777777" w:rsidR="00CE24FC" w:rsidRDefault="00CE24FC">
    <w:pPr>
      <w:pStyle w:val="Header"/>
    </w:pPr>
    <w:r>
      <w:rPr>
        <w:noProof/>
      </w:rPr>
      <w:drawing>
        <wp:anchor distT="0" distB="0" distL="114300" distR="114300" simplePos="0" relativeHeight="251658240" behindDoc="0" locked="0" layoutInCell="1" allowOverlap="1" wp14:anchorId="74679383" wp14:editId="26FE36F8">
          <wp:simplePos x="0" y="0"/>
          <wp:positionH relativeFrom="column">
            <wp:posOffset>914400</wp:posOffset>
          </wp:positionH>
          <wp:positionV relativeFrom="paragraph">
            <wp:posOffset>-457200</wp:posOffset>
          </wp:positionV>
          <wp:extent cx="3886200" cy="1142365"/>
          <wp:effectExtent l="0" t="0" r="0" b="0"/>
          <wp:wrapSquare wrapText="bothSides"/>
          <wp:docPr id="1" name="" descr="Macintosh HD:Users:erikakrumbeck:Desktop:MWH:Marketing:*Branding:MWH Logo - final files:color-logo-outlin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kakrumbeck:Desktop:MWH:Marketing:*Branding:MWH Logo - final files:color-logo-outlines.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1423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3CDB"/>
    <w:multiLevelType w:val="hybridMultilevel"/>
    <w:tmpl w:val="A8D46D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E444692"/>
    <w:multiLevelType w:val="hybridMultilevel"/>
    <w:tmpl w:val="46662BF8"/>
    <w:lvl w:ilvl="0" w:tplc="04090009">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7A"/>
    <w:rsid w:val="00236F06"/>
    <w:rsid w:val="00495EFD"/>
    <w:rsid w:val="004F4512"/>
    <w:rsid w:val="00686145"/>
    <w:rsid w:val="006B663C"/>
    <w:rsid w:val="007256BC"/>
    <w:rsid w:val="0077557A"/>
    <w:rsid w:val="00C34962"/>
    <w:rsid w:val="00CE24FC"/>
    <w:rsid w:val="00D04FD0"/>
    <w:rsid w:val="00DC3F9D"/>
    <w:rsid w:val="00E82257"/>
    <w:rsid w:val="00E92D43"/>
    <w:rsid w:val="00EB380A"/>
    <w:rsid w:val="00F20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D55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F06"/>
    <w:pPr>
      <w:tabs>
        <w:tab w:val="center" w:pos="4320"/>
        <w:tab w:val="right" w:pos="8640"/>
      </w:tabs>
    </w:pPr>
  </w:style>
  <w:style w:type="character" w:customStyle="1" w:styleId="HeaderChar">
    <w:name w:val="Header Char"/>
    <w:basedOn w:val="DefaultParagraphFont"/>
    <w:link w:val="Header"/>
    <w:uiPriority w:val="99"/>
    <w:rsid w:val="00236F06"/>
  </w:style>
  <w:style w:type="paragraph" w:styleId="Footer">
    <w:name w:val="footer"/>
    <w:basedOn w:val="Normal"/>
    <w:link w:val="FooterChar"/>
    <w:uiPriority w:val="99"/>
    <w:unhideWhenUsed/>
    <w:rsid w:val="00236F06"/>
    <w:pPr>
      <w:tabs>
        <w:tab w:val="center" w:pos="4320"/>
        <w:tab w:val="right" w:pos="8640"/>
      </w:tabs>
    </w:pPr>
  </w:style>
  <w:style w:type="character" w:customStyle="1" w:styleId="FooterChar">
    <w:name w:val="Footer Char"/>
    <w:basedOn w:val="DefaultParagraphFont"/>
    <w:link w:val="Footer"/>
    <w:uiPriority w:val="99"/>
    <w:rsid w:val="00236F06"/>
  </w:style>
  <w:style w:type="paragraph" w:styleId="BalloonText">
    <w:name w:val="Balloon Text"/>
    <w:basedOn w:val="Normal"/>
    <w:link w:val="BalloonTextChar"/>
    <w:uiPriority w:val="99"/>
    <w:semiHidden/>
    <w:unhideWhenUsed/>
    <w:rsid w:val="00236F06"/>
    <w:rPr>
      <w:rFonts w:ascii="Lucida Grande" w:hAnsi="Lucida Grande"/>
      <w:sz w:val="18"/>
      <w:szCs w:val="18"/>
    </w:rPr>
  </w:style>
  <w:style w:type="character" w:customStyle="1" w:styleId="BalloonTextChar">
    <w:name w:val="Balloon Text Char"/>
    <w:basedOn w:val="DefaultParagraphFont"/>
    <w:link w:val="BalloonText"/>
    <w:uiPriority w:val="99"/>
    <w:semiHidden/>
    <w:rsid w:val="00236F0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F06"/>
    <w:pPr>
      <w:tabs>
        <w:tab w:val="center" w:pos="4320"/>
        <w:tab w:val="right" w:pos="8640"/>
      </w:tabs>
    </w:pPr>
  </w:style>
  <w:style w:type="character" w:customStyle="1" w:styleId="HeaderChar">
    <w:name w:val="Header Char"/>
    <w:basedOn w:val="DefaultParagraphFont"/>
    <w:link w:val="Header"/>
    <w:uiPriority w:val="99"/>
    <w:rsid w:val="00236F06"/>
  </w:style>
  <w:style w:type="paragraph" w:styleId="Footer">
    <w:name w:val="footer"/>
    <w:basedOn w:val="Normal"/>
    <w:link w:val="FooterChar"/>
    <w:uiPriority w:val="99"/>
    <w:unhideWhenUsed/>
    <w:rsid w:val="00236F06"/>
    <w:pPr>
      <w:tabs>
        <w:tab w:val="center" w:pos="4320"/>
        <w:tab w:val="right" w:pos="8640"/>
      </w:tabs>
    </w:pPr>
  </w:style>
  <w:style w:type="character" w:customStyle="1" w:styleId="FooterChar">
    <w:name w:val="Footer Char"/>
    <w:basedOn w:val="DefaultParagraphFont"/>
    <w:link w:val="Footer"/>
    <w:uiPriority w:val="99"/>
    <w:rsid w:val="00236F06"/>
  </w:style>
  <w:style w:type="paragraph" w:styleId="BalloonText">
    <w:name w:val="Balloon Text"/>
    <w:basedOn w:val="Normal"/>
    <w:link w:val="BalloonTextChar"/>
    <w:uiPriority w:val="99"/>
    <w:semiHidden/>
    <w:unhideWhenUsed/>
    <w:rsid w:val="00236F06"/>
    <w:rPr>
      <w:rFonts w:ascii="Lucida Grande" w:hAnsi="Lucida Grande"/>
      <w:sz w:val="18"/>
      <w:szCs w:val="18"/>
    </w:rPr>
  </w:style>
  <w:style w:type="character" w:customStyle="1" w:styleId="BalloonTextChar">
    <w:name w:val="Balloon Text Char"/>
    <w:basedOn w:val="DefaultParagraphFont"/>
    <w:link w:val="BalloonText"/>
    <w:uiPriority w:val="99"/>
    <w:semiHidden/>
    <w:rsid w:val="00236F0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628</Words>
  <Characters>3581</Characters>
  <Application>Microsoft Macintosh Word</Application>
  <DocSecurity>0</DocSecurity>
  <Lines>29</Lines>
  <Paragraphs>8</Paragraphs>
  <ScaleCrop>false</ScaleCrop>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Krumbeck</dc:creator>
  <cp:keywords/>
  <dc:description/>
  <cp:lastModifiedBy>Erika Krumbeck</cp:lastModifiedBy>
  <cp:revision>10</cp:revision>
  <dcterms:created xsi:type="dcterms:W3CDTF">2012-11-07T20:34:00Z</dcterms:created>
  <dcterms:modified xsi:type="dcterms:W3CDTF">2012-11-07T21:20:00Z</dcterms:modified>
</cp:coreProperties>
</file>